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F10" w:rsidRPr="00776465" w:rsidRDefault="00C17F10" w:rsidP="00C17F10">
      <w:pPr>
        <w:spacing w:line="100" w:lineRule="atLeast"/>
        <w:rPr>
          <w:b/>
          <w:sz w:val="28"/>
          <w:szCs w:val="28"/>
        </w:rPr>
      </w:pPr>
      <w:r>
        <w:rPr>
          <w:rFonts w:cs="Times New Roman"/>
        </w:rPr>
        <w:t xml:space="preserve">                      </w:t>
      </w:r>
      <w:r w:rsidRPr="00776465">
        <w:rPr>
          <w:b/>
          <w:sz w:val="28"/>
          <w:szCs w:val="28"/>
        </w:rPr>
        <w:t>Аннотация к рабочей программе по ИЗО 5-7 класс</w:t>
      </w:r>
    </w:p>
    <w:p w:rsidR="00C17F10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 w:rsidRPr="003B794B">
        <w:rPr>
          <w:rFonts w:ascii="Times New Roman" w:hAnsi="Times New Roman"/>
          <w:color w:val="000000"/>
          <w:sz w:val="24"/>
          <w:szCs w:val="24"/>
        </w:rPr>
        <w:t>Рабочая программа разработана на основе следующих нормативных документов:</w:t>
      </w:r>
    </w:p>
    <w:p w:rsidR="00C17F10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1.</w:t>
      </w:r>
      <w:r w:rsidRPr="003B794B">
        <w:rPr>
          <w:rStyle w:val="s4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ПРИКАЗ </w:t>
      </w:r>
      <w:proofErr w:type="spellStart"/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>Минобрнауки</w:t>
      </w:r>
      <w:proofErr w:type="spellEnd"/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 РФ от 17.12.10. №1897 «Об утверждении федерального образовательного стандарта основного общего образования».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Style w:val="s4"/>
          <w:rFonts w:ascii="Times New Roman" w:hAnsi="Times New Roman"/>
          <w:color w:val="000000"/>
          <w:sz w:val="24"/>
          <w:szCs w:val="24"/>
        </w:rPr>
        <w:t xml:space="preserve">  2</w:t>
      </w: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.</w:t>
      </w:r>
      <w:r w:rsidRPr="003B794B">
        <w:rPr>
          <w:rStyle w:val="s4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>Примерные программы основного общего образования. Искусство. - М.: Просвещение, 2010. - 48 с.</w:t>
      </w:r>
    </w:p>
    <w:p w:rsidR="00C17F10" w:rsidRDefault="00C17F10" w:rsidP="00C17F10">
      <w:pPr>
        <w:pStyle w:val="NoSpacing"/>
        <w:rPr>
          <w:rStyle w:val="s5"/>
          <w:rFonts w:ascii="Times New Roman" w:hAnsi="Times New Roman"/>
          <w:color w:val="000000"/>
          <w:sz w:val="24"/>
          <w:szCs w:val="24"/>
        </w:rPr>
      </w:pPr>
      <w:r>
        <w:rPr>
          <w:rStyle w:val="s4"/>
          <w:rFonts w:ascii="Times New Roman" w:hAnsi="Times New Roman"/>
          <w:color w:val="000000"/>
          <w:sz w:val="24"/>
          <w:szCs w:val="24"/>
        </w:rPr>
        <w:t>3</w:t>
      </w: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.</w:t>
      </w:r>
      <w:r w:rsidRPr="003B794B">
        <w:rPr>
          <w:rStyle w:val="s4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4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>Изоб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разительное искусство. 5-7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 клас</w:t>
      </w:r>
      <w:r>
        <w:rPr>
          <w:rStyle w:val="s1"/>
          <w:rFonts w:ascii="Times New Roman" w:hAnsi="Times New Roman"/>
          <w:color w:val="000000"/>
          <w:sz w:val="24"/>
          <w:szCs w:val="24"/>
        </w:rPr>
        <w:t>с. «Изобразительное искусство. 5-7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 класс» (под редакцией доктора педагогических наук В. С. Кузина) Рабочие программы. Предметная линия учебников: </w:t>
      </w:r>
      <w:proofErr w:type="spellStart"/>
      <w:r w:rsidRPr="003B794B">
        <w:rPr>
          <w:rStyle w:val="s5"/>
          <w:rFonts w:ascii="Times New Roman" w:hAnsi="Times New Roman"/>
          <w:color w:val="000000"/>
          <w:sz w:val="24"/>
          <w:szCs w:val="24"/>
        </w:rPr>
        <w:t>В.С.Кузин</w:t>
      </w:r>
      <w:proofErr w:type="spellEnd"/>
      <w:r w:rsidRPr="003B794B">
        <w:rPr>
          <w:rStyle w:val="s5"/>
          <w:rFonts w:ascii="Times New Roman" w:hAnsi="Times New Roman"/>
          <w:color w:val="000000"/>
          <w:sz w:val="24"/>
          <w:szCs w:val="24"/>
        </w:rPr>
        <w:t xml:space="preserve">, Э.И. </w:t>
      </w:r>
      <w:proofErr w:type="spellStart"/>
      <w:r w:rsidRPr="003B794B">
        <w:rPr>
          <w:rStyle w:val="s5"/>
          <w:rFonts w:ascii="Times New Roman" w:hAnsi="Times New Roman"/>
          <w:color w:val="000000"/>
          <w:sz w:val="24"/>
          <w:szCs w:val="24"/>
        </w:rPr>
        <w:t>Кубышкина</w:t>
      </w:r>
      <w:proofErr w:type="spellEnd"/>
      <w:r w:rsidRPr="003B794B">
        <w:rPr>
          <w:rStyle w:val="s5"/>
          <w:rFonts w:ascii="Times New Roman" w:hAnsi="Times New Roman"/>
          <w:color w:val="000000"/>
          <w:sz w:val="24"/>
          <w:szCs w:val="24"/>
        </w:rPr>
        <w:t xml:space="preserve"> «Изобразительное искусство»; С. П. Ломов и др. ИЗОБРАЗИТЕЛЬНОЕ ИСКУССТВО.</w:t>
      </w:r>
    </w:p>
    <w:p w:rsidR="00C17F10" w:rsidRPr="00BA2827" w:rsidRDefault="00C17F10" w:rsidP="00C17F10">
      <w:pPr>
        <w:ind w:firstLine="708"/>
        <w:jc w:val="both"/>
      </w:pPr>
      <w:r>
        <w:t>Структура рабочей программы соответствует  Положению о рабочей программе МОУ «Казанская СОШ»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  </w:t>
      </w:r>
      <w:r w:rsidRPr="003B794B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Цель</w:t>
      </w:r>
      <w:r w:rsidRPr="003B794B">
        <w:rPr>
          <w:rStyle w:val="apple-converted-space"/>
          <w:rFonts w:ascii="Times New Roman" w:hAnsi="Times New Roman"/>
          <w:b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b/>
          <w:color w:val="000000"/>
          <w:sz w:val="24"/>
          <w:szCs w:val="24"/>
        </w:rPr>
        <w:t>программы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развитие личности учащегося средствами предмета, а именно развитие визуально-пространственного мышления учащихся как формы эмоционально-ценностного, эстетического освоения мира, дающего возможность самовыражения и ориентации в художественном и нравственном пространстве культуры.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  </w:t>
      </w:r>
      <w:r w:rsidRPr="003B794B">
        <w:rPr>
          <w:rFonts w:ascii="Times New Roman" w:hAnsi="Times New Roman"/>
          <w:b/>
          <w:color w:val="000000"/>
          <w:sz w:val="24"/>
          <w:szCs w:val="24"/>
        </w:rPr>
        <w:t>В соответствии с этой целью решаются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задачи: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Формирование опыта смыслового и эмоционально-ценностного восприятия визуального образа реальности и произведений искусства.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Обеспечение условий понимания эмоционального и аксиологического смысла визуально-пространственной формы.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Освоение художественной культуры как формы материального выражения духовных ценностей, выраженных в пространственных формах.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Развитие творческого опыта, предопределяющего способности к самостоятельным действиям в ситуации неопределённости.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Формирование активного отношения к традициям культуры как смысловой, эстетической и личностно значимой ценности.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Воспитание уважения к истории культуры своего Отечества, выраженной в ее архитектуре, изобразительном искусстве, в национальных образах предметно-материальной и пространственной среды и понимании красоты человека.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Развитие способности ориентироваться в мире современной художественной культуры.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Овладение средствами художественного изображения для развития наблюдательности реального мира, способности к анализу и структурированию визуального образа на основе его эмоционально-нравственной оценки.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7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7"/>
          <w:rFonts w:ascii="Times New Roman" w:hAnsi="Times New Roman"/>
          <w:color w:val="000000"/>
          <w:sz w:val="24"/>
          <w:szCs w:val="24"/>
        </w:rPr>
        <w:sym w:font="Symbol" w:char="F0B7"/>
      </w:r>
      <w:r w:rsidRPr="003B794B">
        <w:rPr>
          <w:rFonts w:ascii="Times New Roman" w:hAnsi="Times New Roman"/>
          <w:color w:val="000000"/>
          <w:sz w:val="24"/>
          <w:szCs w:val="24"/>
        </w:rPr>
        <w:t>Овладение основами культуры практической работы различными материалами и инструментами в бытовой и профессиональной деятельности, в эстетической организации и оформлении бытовой и производственной среды.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 xml:space="preserve">   </w:t>
      </w:r>
      <w:r w:rsidRPr="003B794B">
        <w:rPr>
          <w:rFonts w:ascii="Times New Roman" w:hAnsi="Times New Roman"/>
          <w:b/>
          <w:color w:val="000000"/>
          <w:sz w:val="24"/>
          <w:szCs w:val="24"/>
        </w:rPr>
        <w:t>Содержание предмета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>«Рисование с натуры» - 14 часов, «Тематическое рисование» - 6 часов, «Беседы» -1 час и «Тренировочные упражнения» - 3 часа, «Декоративное рисование» - 12 часов.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 xml:space="preserve"> Рабочей программой по изобразительному искусству в 5 классе предусмотрены три основных вида художественной деятельности. Основными направлениями в художественной деятельности являются: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1.</w:t>
      </w:r>
      <w:r w:rsidRPr="003B794B">
        <w:rPr>
          <w:rStyle w:val="s11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2"/>
          <w:rFonts w:ascii="Times New Roman" w:hAnsi="Times New Roman"/>
          <w:color w:val="000000"/>
          <w:sz w:val="24"/>
          <w:szCs w:val="24"/>
          <w:u w:val="single"/>
        </w:rPr>
        <w:t>Изобразительная деятельность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>(рисование с натуры, по представлению, по памяти – живопись, рисунок)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2.</w:t>
      </w:r>
      <w:r w:rsidRPr="003B794B">
        <w:rPr>
          <w:rStyle w:val="s11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2"/>
          <w:rFonts w:ascii="Times New Roman" w:hAnsi="Times New Roman"/>
          <w:color w:val="000000"/>
          <w:sz w:val="24"/>
          <w:szCs w:val="24"/>
          <w:u w:val="single"/>
        </w:rPr>
        <w:t>Декоративн</w:t>
      </w:r>
      <w:proofErr w:type="gramStart"/>
      <w:r w:rsidRPr="003B794B">
        <w:rPr>
          <w:rStyle w:val="s12"/>
          <w:rFonts w:ascii="Times New Roman" w:hAnsi="Times New Roman"/>
          <w:color w:val="000000"/>
          <w:sz w:val="24"/>
          <w:szCs w:val="24"/>
          <w:u w:val="single"/>
        </w:rPr>
        <w:t>о-</w:t>
      </w:r>
      <w:proofErr w:type="gramEnd"/>
      <w:r w:rsidRPr="003B794B">
        <w:rPr>
          <w:rStyle w:val="s12"/>
          <w:rFonts w:ascii="Times New Roman" w:hAnsi="Times New Roman"/>
          <w:color w:val="000000"/>
          <w:sz w:val="24"/>
          <w:szCs w:val="24"/>
          <w:u w:val="single"/>
        </w:rPr>
        <w:t xml:space="preserve"> прикладная деятельность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>(декоративная работа – орнаменты, росписи, эскизы оформления изделий, дизайн, аппликации, изобразительные техники)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3.</w:t>
      </w:r>
      <w:r w:rsidRPr="003B794B">
        <w:rPr>
          <w:rStyle w:val="s11"/>
          <w:rFonts w:ascii="Times New Roman" w:hAnsi="Cambria Math"/>
          <w:color w:val="000000"/>
          <w:sz w:val="24"/>
          <w:szCs w:val="24"/>
        </w:rPr>
        <w:t>​</w:t>
      </w:r>
      <w:r w:rsidRPr="003B794B">
        <w:rPr>
          <w:rStyle w:val="s11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2"/>
          <w:rFonts w:ascii="Times New Roman" w:hAnsi="Times New Roman"/>
          <w:color w:val="000000"/>
          <w:sz w:val="24"/>
          <w:szCs w:val="24"/>
          <w:u w:val="single"/>
        </w:rPr>
        <w:t>Наблюдение за видимым миром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>(беседа о перспективе)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Изобразительное искусство как учебный предмет опирается на такие учебные предметы средней школы как: литература, русский язык, музыка, технология, история, биология, что позволяет почувствовать практическую направленность уроков изобразительного искусства, их связь с жизнью.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</w:t>
      </w:r>
      <w:r w:rsidRPr="003B794B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Место учебного предмета в учебном плане.</w:t>
      </w:r>
    </w:p>
    <w:p w:rsidR="00C17F10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В федеральном базисном учебном плане на изучение предмета «</w:t>
      </w:r>
      <w:r>
        <w:rPr>
          <w:rFonts w:ascii="Times New Roman" w:hAnsi="Times New Roman"/>
          <w:color w:val="000000"/>
          <w:sz w:val="24"/>
          <w:szCs w:val="24"/>
        </w:rPr>
        <w:t>Изобразительное искусство» в 5–7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классах о</w:t>
      </w:r>
      <w:r>
        <w:rPr>
          <w:rFonts w:ascii="Times New Roman" w:hAnsi="Times New Roman"/>
          <w:color w:val="000000"/>
          <w:sz w:val="24"/>
          <w:szCs w:val="24"/>
        </w:rPr>
        <w:t>сновной школы отводится по 35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часов, занятия (уроки) проводятся 1 раз в неделю. Программа составлена т</w:t>
      </w:r>
      <w:r>
        <w:rPr>
          <w:rFonts w:ascii="Times New Roman" w:hAnsi="Times New Roman"/>
          <w:color w:val="000000"/>
          <w:sz w:val="24"/>
          <w:szCs w:val="24"/>
        </w:rPr>
        <w:t xml:space="preserve">аким образом, что в некоторые темы включен материал национально-регионального компонента 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152"/>
        <w:gridCol w:w="3120"/>
        <w:gridCol w:w="3113"/>
      </w:tblGrid>
      <w:tr w:rsidR="00C17F10" w:rsidRPr="00FF701A" w:rsidTr="00506705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5 класс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35 час</w:t>
            </w:r>
          </w:p>
        </w:tc>
      </w:tr>
      <w:tr w:rsidR="00C17F10" w:rsidRPr="00FF701A" w:rsidTr="00506705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6 класс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35 час</w:t>
            </w:r>
          </w:p>
        </w:tc>
      </w:tr>
      <w:tr w:rsidR="00C17F10" w:rsidRPr="00FF701A" w:rsidTr="00506705">
        <w:tc>
          <w:tcPr>
            <w:tcW w:w="3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31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17F10" w:rsidRPr="00FF701A" w:rsidRDefault="00C17F10" w:rsidP="00506705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FF701A">
              <w:rPr>
                <w:rFonts w:ascii="Times New Roman" w:hAnsi="Times New Roman"/>
                <w:sz w:val="24"/>
                <w:szCs w:val="24"/>
              </w:rPr>
              <w:t>35 час</w:t>
            </w:r>
          </w:p>
        </w:tc>
      </w:tr>
    </w:tbl>
    <w:p w:rsidR="00C17F10" w:rsidRDefault="00C17F10" w:rsidP="00C17F10">
      <w:pPr>
        <w:pStyle w:val="NoSpacing"/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</w:pP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 xml:space="preserve">    </w:t>
      </w:r>
      <w:r w:rsidRPr="003B794B">
        <w:rPr>
          <w:rStyle w:val="s3"/>
          <w:rFonts w:ascii="Times New Roman" w:hAnsi="Times New Roman"/>
          <w:b/>
          <w:bCs/>
          <w:color w:val="000000"/>
          <w:sz w:val="24"/>
          <w:szCs w:val="24"/>
        </w:rPr>
        <w:t>Учебно-методическое обеспечение образовательного процесса.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Программа ориентирована на УМК: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Учебник: Кузин В. С., </w:t>
      </w:r>
      <w:proofErr w:type="spellStart"/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>Кубышкина</w:t>
      </w:r>
      <w:proofErr w:type="spellEnd"/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 xml:space="preserve"> Э. И</w:t>
      </w:r>
      <w:r w:rsidRPr="003B794B">
        <w:rPr>
          <w:rStyle w:val="s2"/>
          <w:rFonts w:ascii="Times New Roman" w:hAnsi="Times New Roman"/>
          <w:i/>
          <w:iCs/>
          <w:color w:val="000000"/>
          <w:sz w:val="24"/>
          <w:szCs w:val="24"/>
        </w:rPr>
        <w:t>.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1"/>
          <w:rFonts w:ascii="Times New Roman" w:hAnsi="Times New Roman"/>
          <w:color w:val="000000"/>
          <w:sz w:val="24"/>
          <w:szCs w:val="24"/>
        </w:rPr>
        <w:t>«Изобразительное искусство», 5 класс. - М.: Дрофа 2011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УМК для 5–7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классов авторов И.Э. </w:t>
      </w:r>
      <w:proofErr w:type="spellStart"/>
      <w:r w:rsidRPr="003B794B">
        <w:rPr>
          <w:rFonts w:ascii="Times New Roman" w:hAnsi="Times New Roman"/>
          <w:color w:val="000000"/>
          <w:sz w:val="24"/>
          <w:szCs w:val="24"/>
        </w:rPr>
        <w:t>Кашековой</w:t>
      </w:r>
      <w:proofErr w:type="spellEnd"/>
      <w:r w:rsidRPr="003B794B">
        <w:rPr>
          <w:rFonts w:ascii="Times New Roman" w:hAnsi="Times New Roman"/>
          <w:color w:val="000000"/>
          <w:sz w:val="24"/>
          <w:szCs w:val="24"/>
        </w:rPr>
        <w:t xml:space="preserve">, А.Л. </w:t>
      </w:r>
      <w:proofErr w:type="spellStart"/>
      <w:r w:rsidRPr="003B794B">
        <w:rPr>
          <w:rFonts w:ascii="Times New Roman" w:hAnsi="Times New Roman"/>
          <w:color w:val="000000"/>
          <w:sz w:val="24"/>
          <w:szCs w:val="24"/>
        </w:rPr>
        <w:t>Кашекова</w:t>
      </w:r>
      <w:proofErr w:type="spellEnd"/>
      <w:r w:rsidRPr="003B794B">
        <w:rPr>
          <w:rStyle w:val="s17"/>
          <w:rFonts w:ascii="Times New Roman" w:hAnsi="Times New Roman"/>
          <w:color w:val="000000"/>
          <w:sz w:val="24"/>
          <w:szCs w:val="24"/>
        </w:rPr>
        <w:t>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Автор: Кузин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 xml:space="preserve"> В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С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 и др. учебник: ИЗОБРАЗИТЕЛЬНОЕ ИСКУССТВО.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5—7</w:t>
      </w:r>
      <w:r w:rsidRPr="003B794B">
        <w:rPr>
          <w:rFonts w:ascii="Times New Roman" w:hAnsi="Times New Roman"/>
          <w:color w:val="000000"/>
          <w:sz w:val="24"/>
          <w:szCs w:val="24"/>
        </w:rPr>
        <w:t> классы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 xml:space="preserve">.. 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>ФГОС. Москва. Дрофа. 2012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Настоящее тематическое планирование ориентировано на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9"/>
          <w:rFonts w:ascii="Times New Roman" w:hAnsi="Times New Roman"/>
          <w:i/>
          <w:iCs/>
          <w:color w:val="000000"/>
          <w:sz w:val="24"/>
          <w:szCs w:val="24"/>
        </w:rPr>
        <w:t>использование учебно-методических и дополнительных пособий: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–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9"/>
          <w:rFonts w:ascii="Times New Roman" w:hAnsi="Times New Roman"/>
          <w:i/>
          <w:iCs/>
          <w:color w:val="000000"/>
          <w:sz w:val="24"/>
          <w:szCs w:val="24"/>
        </w:rPr>
        <w:t>Кузин, В. С.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>Программно-методические материалы. Изобразительное искусство в средней школе / В. С. Кузин, В. И. Сиротин. – М.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 xml:space="preserve"> Дрофа, 2010;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–</w:t>
      </w:r>
      <w:r w:rsidRPr="003B79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B794B">
        <w:rPr>
          <w:rStyle w:val="s9"/>
          <w:rFonts w:ascii="Times New Roman" w:hAnsi="Times New Roman"/>
          <w:i/>
          <w:iCs/>
          <w:color w:val="000000"/>
          <w:sz w:val="24"/>
          <w:szCs w:val="24"/>
        </w:rPr>
        <w:t>Кузин, В. С.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 xml:space="preserve">Основы обучения изобразительному искусству в школе: пособие для учителей / В. С. Кузин. – 2-е изд., доп. и </w:t>
      </w:r>
      <w:proofErr w:type="spellStart"/>
      <w:r w:rsidRPr="003B794B">
        <w:rPr>
          <w:rFonts w:ascii="Times New Roman" w:hAnsi="Times New Roman"/>
          <w:color w:val="000000"/>
          <w:sz w:val="24"/>
          <w:szCs w:val="24"/>
        </w:rPr>
        <w:t>перераб</w:t>
      </w:r>
      <w:proofErr w:type="spellEnd"/>
      <w:r w:rsidRPr="003B794B">
        <w:rPr>
          <w:rFonts w:ascii="Times New Roman" w:hAnsi="Times New Roman"/>
          <w:color w:val="000000"/>
          <w:sz w:val="24"/>
          <w:szCs w:val="24"/>
        </w:rPr>
        <w:t>. – М.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 xml:space="preserve"> Просвещение, 2010;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–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9"/>
          <w:rFonts w:ascii="Times New Roman" w:hAnsi="Times New Roman"/>
          <w:i/>
          <w:iCs/>
          <w:color w:val="000000"/>
          <w:sz w:val="24"/>
          <w:szCs w:val="24"/>
        </w:rPr>
        <w:t>Кузин, В. С</w:t>
      </w:r>
      <w:r w:rsidRPr="003B794B">
        <w:rPr>
          <w:rFonts w:ascii="Times New Roman" w:hAnsi="Times New Roman"/>
          <w:color w:val="000000"/>
          <w:sz w:val="24"/>
          <w:szCs w:val="24"/>
        </w:rPr>
        <w:t>. Психология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 xml:space="preserve"> учебник для студентов средних специальных учебных заведений / В. С. Кузин. – М.</w:t>
      </w:r>
      <w:proofErr w:type="gramStart"/>
      <w:r w:rsidRPr="003B794B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3B794B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3B794B">
        <w:rPr>
          <w:rFonts w:ascii="Times New Roman" w:hAnsi="Times New Roman"/>
          <w:color w:val="000000"/>
          <w:sz w:val="24"/>
          <w:szCs w:val="24"/>
        </w:rPr>
        <w:t>Агар</w:t>
      </w:r>
      <w:proofErr w:type="spellEnd"/>
      <w:r w:rsidRPr="003B794B">
        <w:rPr>
          <w:rFonts w:ascii="Times New Roman" w:hAnsi="Times New Roman"/>
          <w:color w:val="000000"/>
          <w:sz w:val="24"/>
          <w:szCs w:val="24"/>
        </w:rPr>
        <w:t>, 1997;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–</w:t>
      </w:r>
      <w:r w:rsidRPr="003B794B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B794B">
        <w:rPr>
          <w:rStyle w:val="s9"/>
          <w:rFonts w:ascii="Times New Roman" w:hAnsi="Times New Roman"/>
          <w:i/>
          <w:iCs/>
          <w:color w:val="000000"/>
          <w:sz w:val="24"/>
          <w:szCs w:val="24"/>
        </w:rPr>
        <w:t>Кузин, В. С.</w:t>
      </w:r>
      <w:r w:rsidRPr="003B794B">
        <w:rPr>
          <w:rStyle w:val="apple-converted-space"/>
          <w:rFonts w:ascii="Times New Roman" w:hAnsi="Times New Roman"/>
          <w:i/>
          <w:iCs/>
          <w:color w:val="000000"/>
          <w:sz w:val="24"/>
          <w:szCs w:val="24"/>
        </w:rPr>
        <w:t> </w:t>
      </w:r>
      <w:r w:rsidRPr="003B794B">
        <w:rPr>
          <w:rFonts w:ascii="Times New Roman" w:hAnsi="Times New Roman"/>
          <w:color w:val="000000"/>
          <w:sz w:val="24"/>
          <w:szCs w:val="24"/>
        </w:rPr>
        <w:t>Наброски и зарисовки / В. С. Кузин. – М., 1980;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color w:val="000000"/>
          <w:sz w:val="24"/>
          <w:szCs w:val="24"/>
        </w:rPr>
      </w:pPr>
      <w:r w:rsidRPr="003B794B">
        <w:rPr>
          <w:rFonts w:ascii="Times New Roman" w:hAnsi="Times New Roman"/>
          <w:color w:val="000000"/>
          <w:sz w:val="24"/>
          <w:szCs w:val="24"/>
        </w:rPr>
        <w:t>Для информационно-компьютерной поддержки учебного процесса предполагается использование следующих программно-педагогических средств, реализуемых с помощью компьютера: электронная энциклопедия, электронная версия музеев мира.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</w:p>
    <w:p w:rsidR="00C17F10" w:rsidRPr="003B794B" w:rsidRDefault="00C17F10" w:rsidP="00C17F10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3B794B">
        <w:rPr>
          <w:rFonts w:ascii="Times New Roman" w:hAnsi="Times New Roman"/>
          <w:b/>
          <w:sz w:val="24"/>
          <w:szCs w:val="24"/>
        </w:rPr>
        <w:t>Требования к уровню подготовки: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>Овладеть языком изобразительного искусства: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 xml:space="preserve"> Эмоционально воспринимать и оценивать произведения искусства</w:t>
      </w:r>
    </w:p>
    <w:p w:rsidR="00C17F10" w:rsidRPr="003B794B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>Различать и знать, в чём особенности различных видов изобразительной деятельности.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>Углублять и расширять понятие о некоторых видах изобразительного искусства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 xml:space="preserve"> Изучать произведения признанных мастеров изобразительного искусства и уметь рассказывать об их особенностях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 w:rsidRPr="003B794B">
        <w:rPr>
          <w:rFonts w:ascii="Times New Roman" w:hAnsi="Times New Roman"/>
          <w:sz w:val="24"/>
          <w:szCs w:val="24"/>
        </w:rPr>
        <w:t xml:space="preserve"> Понимать об изобразительных средствах живописи и графики</w:t>
      </w:r>
    </w:p>
    <w:p w:rsidR="00C17F10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</w:p>
    <w:p w:rsidR="00C17F10" w:rsidRPr="003B794B" w:rsidRDefault="00C17F10" w:rsidP="00C17F10">
      <w:pPr>
        <w:pStyle w:val="NoSpacing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</w:p>
    <w:p w:rsidR="00C17F10" w:rsidRDefault="00C17F10" w:rsidP="00C17F10">
      <w:pPr>
        <w:spacing w:line="100" w:lineRule="atLeast"/>
      </w:pPr>
    </w:p>
    <w:p w:rsidR="00C17F10" w:rsidRDefault="00C17F10" w:rsidP="00C17F10"/>
    <w:p w:rsidR="00547154" w:rsidRDefault="00547154">
      <w:bookmarkStart w:id="0" w:name="_GoBack"/>
      <w:bookmarkEnd w:id="0"/>
    </w:p>
    <w:sectPr w:rsidR="00547154">
      <w:pgSz w:w="11906" w:h="16838"/>
      <w:pgMar w:top="1134" w:right="850" w:bottom="1134" w:left="1701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BDD"/>
    <w:rsid w:val="00006F25"/>
    <w:rsid w:val="000102AB"/>
    <w:rsid w:val="00011050"/>
    <w:rsid w:val="0001562F"/>
    <w:rsid w:val="000164F4"/>
    <w:rsid w:val="00024615"/>
    <w:rsid w:val="00032BAE"/>
    <w:rsid w:val="00032DE6"/>
    <w:rsid w:val="00032F84"/>
    <w:rsid w:val="00040540"/>
    <w:rsid w:val="00040C4B"/>
    <w:rsid w:val="00041D96"/>
    <w:rsid w:val="00042420"/>
    <w:rsid w:val="00044B07"/>
    <w:rsid w:val="00047305"/>
    <w:rsid w:val="0004783B"/>
    <w:rsid w:val="00062047"/>
    <w:rsid w:val="000629F0"/>
    <w:rsid w:val="00066350"/>
    <w:rsid w:val="0007023E"/>
    <w:rsid w:val="00072E9B"/>
    <w:rsid w:val="000842EB"/>
    <w:rsid w:val="00092B16"/>
    <w:rsid w:val="000934FF"/>
    <w:rsid w:val="000A0B75"/>
    <w:rsid w:val="000A308E"/>
    <w:rsid w:val="000A5D93"/>
    <w:rsid w:val="000A5FAF"/>
    <w:rsid w:val="000A62DD"/>
    <w:rsid w:val="000A7EF4"/>
    <w:rsid w:val="000B383F"/>
    <w:rsid w:val="000B6D95"/>
    <w:rsid w:val="000C31CD"/>
    <w:rsid w:val="000C3222"/>
    <w:rsid w:val="000C5A08"/>
    <w:rsid w:val="000C6154"/>
    <w:rsid w:val="000D0683"/>
    <w:rsid w:val="000E068E"/>
    <w:rsid w:val="000E08C7"/>
    <w:rsid w:val="000E3202"/>
    <w:rsid w:val="000E7DD4"/>
    <w:rsid w:val="000F279E"/>
    <w:rsid w:val="00102670"/>
    <w:rsid w:val="00106149"/>
    <w:rsid w:val="00110765"/>
    <w:rsid w:val="00112325"/>
    <w:rsid w:val="001137A1"/>
    <w:rsid w:val="00113D17"/>
    <w:rsid w:val="001158E4"/>
    <w:rsid w:val="00126446"/>
    <w:rsid w:val="001301B1"/>
    <w:rsid w:val="00144495"/>
    <w:rsid w:val="00145EDF"/>
    <w:rsid w:val="001545E0"/>
    <w:rsid w:val="00155BF6"/>
    <w:rsid w:val="00156F0D"/>
    <w:rsid w:val="001604E4"/>
    <w:rsid w:val="00164D8D"/>
    <w:rsid w:val="00164DC2"/>
    <w:rsid w:val="00176213"/>
    <w:rsid w:val="00176DC7"/>
    <w:rsid w:val="00180064"/>
    <w:rsid w:val="00181F0C"/>
    <w:rsid w:val="00182964"/>
    <w:rsid w:val="00185315"/>
    <w:rsid w:val="00185BA8"/>
    <w:rsid w:val="00187582"/>
    <w:rsid w:val="00191044"/>
    <w:rsid w:val="00192E6C"/>
    <w:rsid w:val="00195575"/>
    <w:rsid w:val="001956CA"/>
    <w:rsid w:val="00195DE1"/>
    <w:rsid w:val="00195FF9"/>
    <w:rsid w:val="001A4244"/>
    <w:rsid w:val="001A559C"/>
    <w:rsid w:val="001A6F60"/>
    <w:rsid w:val="001B024B"/>
    <w:rsid w:val="001B154E"/>
    <w:rsid w:val="001B372F"/>
    <w:rsid w:val="001B5170"/>
    <w:rsid w:val="001C0B80"/>
    <w:rsid w:val="001C2D2A"/>
    <w:rsid w:val="001C2F07"/>
    <w:rsid w:val="001C51C7"/>
    <w:rsid w:val="001C7292"/>
    <w:rsid w:val="001C7A57"/>
    <w:rsid w:val="001D1BED"/>
    <w:rsid w:val="001D3020"/>
    <w:rsid w:val="001E0FA2"/>
    <w:rsid w:val="001E372C"/>
    <w:rsid w:val="001F04BA"/>
    <w:rsid w:val="001F7245"/>
    <w:rsid w:val="00200BCF"/>
    <w:rsid w:val="0020259C"/>
    <w:rsid w:val="00204914"/>
    <w:rsid w:val="00206C20"/>
    <w:rsid w:val="0020796B"/>
    <w:rsid w:val="00211EA7"/>
    <w:rsid w:val="00217599"/>
    <w:rsid w:val="002175F5"/>
    <w:rsid w:val="00217D53"/>
    <w:rsid w:val="002207B7"/>
    <w:rsid w:val="00223BDB"/>
    <w:rsid w:val="002240A5"/>
    <w:rsid w:val="00225418"/>
    <w:rsid w:val="00227E65"/>
    <w:rsid w:val="00231CAD"/>
    <w:rsid w:val="00233ED7"/>
    <w:rsid w:val="00234776"/>
    <w:rsid w:val="002374D4"/>
    <w:rsid w:val="00237A76"/>
    <w:rsid w:val="00241A9B"/>
    <w:rsid w:val="0024516A"/>
    <w:rsid w:val="002452BE"/>
    <w:rsid w:val="002474AD"/>
    <w:rsid w:val="00247630"/>
    <w:rsid w:val="0025057F"/>
    <w:rsid w:val="0025103A"/>
    <w:rsid w:val="002525D6"/>
    <w:rsid w:val="00254721"/>
    <w:rsid w:val="00260639"/>
    <w:rsid w:val="00261001"/>
    <w:rsid w:val="0026450B"/>
    <w:rsid w:val="0026680B"/>
    <w:rsid w:val="00273392"/>
    <w:rsid w:val="002748DD"/>
    <w:rsid w:val="002768E6"/>
    <w:rsid w:val="00280BD9"/>
    <w:rsid w:val="00281AEC"/>
    <w:rsid w:val="0028339C"/>
    <w:rsid w:val="00285D45"/>
    <w:rsid w:val="00286160"/>
    <w:rsid w:val="00286ABE"/>
    <w:rsid w:val="00287A61"/>
    <w:rsid w:val="00292444"/>
    <w:rsid w:val="002A08DA"/>
    <w:rsid w:val="002A29A9"/>
    <w:rsid w:val="002A4555"/>
    <w:rsid w:val="002A4F49"/>
    <w:rsid w:val="002B0FCD"/>
    <w:rsid w:val="002B18A2"/>
    <w:rsid w:val="002B2520"/>
    <w:rsid w:val="002B3587"/>
    <w:rsid w:val="002B6856"/>
    <w:rsid w:val="002C0B4A"/>
    <w:rsid w:val="002C18F4"/>
    <w:rsid w:val="002C4BF2"/>
    <w:rsid w:val="002C6DDE"/>
    <w:rsid w:val="002D0F2E"/>
    <w:rsid w:val="002D499F"/>
    <w:rsid w:val="002D543C"/>
    <w:rsid w:val="002E17BF"/>
    <w:rsid w:val="002E2638"/>
    <w:rsid w:val="002E2B1B"/>
    <w:rsid w:val="002E2EAA"/>
    <w:rsid w:val="002F063C"/>
    <w:rsid w:val="002F1D84"/>
    <w:rsid w:val="002F2EEE"/>
    <w:rsid w:val="002F4355"/>
    <w:rsid w:val="002F63B5"/>
    <w:rsid w:val="003009F6"/>
    <w:rsid w:val="0030560F"/>
    <w:rsid w:val="00305D67"/>
    <w:rsid w:val="00307532"/>
    <w:rsid w:val="00307BFC"/>
    <w:rsid w:val="00320953"/>
    <w:rsid w:val="00321CEC"/>
    <w:rsid w:val="00321E10"/>
    <w:rsid w:val="00323518"/>
    <w:rsid w:val="00324395"/>
    <w:rsid w:val="00324B52"/>
    <w:rsid w:val="003273BA"/>
    <w:rsid w:val="00330177"/>
    <w:rsid w:val="003369FB"/>
    <w:rsid w:val="00342C27"/>
    <w:rsid w:val="00347C52"/>
    <w:rsid w:val="0035089E"/>
    <w:rsid w:val="00351BA4"/>
    <w:rsid w:val="0035274C"/>
    <w:rsid w:val="00354BC9"/>
    <w:rsid w:val="003649C4"/>
    <w:rsid w:val="00365C07"/>
    <w:rsid w:val="00373366"/>
    <w:rsid w:val="0037379E"/>
    <w:rsid w:val="00381EC5"/>
    <w:rsid w:val="00382EE2"/>
    <w:rsid w:val="00386B90"/>
    <w:rsid w:val="0038730E"/>
    <w:rsid w:val="00391C20"/>
    <w:rsid w:val="00394DB4"/>
    <w:rsid w:val="0039575F"/>
    <w:rsid w:val="003A4DE6"/>
    <w:rsid w:val="003A7D8D"/>
    <w:rsid w:val="003B3897"/>
    <w:rsid w:val="003B6E93"/>
    <w:rsid w:val="003C763B"/>
    <w:rsid w:val="003D263C"/>
    <w:rsid w:val="003D5F29"/>
    <w:rsid w:val="003D6278"/>
    <w:rsid w:val="003E1C5B"/>
    <w:rsid w:val="003E3753"/>
    <w:rsid w:val="003E3A32"/>
    <w:rsid w:val="003F3E89"/>
    <w:rsid w:val="003F627D"/>
    <w:rsid w:val="00401251"/>
    <w:rsid w:val="0042105F"/>
    <w:rsid w:val="00422CE9"/>
    <w:rsid w:val="00425CB6"/>
    <w:rsid w:val="00426537"/>
    <w:rsid w:val="0042684E"/>
    <w:rsid w:val="00427272"/>
    <w:rsid w:val="0043249F"/>
    <w:rsid w:val="00432549"/>
    <w:rsid w:val="004347B4"/>
    <w:rsid w:val="004359A6"/>
    <w:rsid w:val="00436382"/>
    <w:rsid w:val="00441643"/>
    <w:rsid w:val="00444019"/>
    <w:rsid w:val="0044789A"/>
    <w:rsid w:val="00464B5B"/>
    <w:rsid w:val="0046788F"/>
    <w:rsid w:val="00470EBD"/>
    <w:rsid w:val="004719EE"/>
    <w:rsid w:val="0047200C"/>
    <w:rsid w:val="004739C3"/>
    <w:rsid w:val="00473C3D"/>
    <w:rsid w:val="00481296"/>
    <w:rsid w:val="0048387A"/>
    <w:rsid w:val="0048516C"/>
    <w:rsid w:val="00485C4C"/>
    <w:rsid w:val="0049036F"/>
    <w:rsid w:val="00496CF8"/>
    <w:rsid w:val="004A0995"/>
    <w:rsid w:val="004A2E20"/>
    <w:rsid w:val="004B5D19"/>
    <w:rsid w:val="004B683C"/>
    <w:rsid w:val="004C75E0"/>
    <w:rsid w:val="004D70A2"/>
    <w:rsid w:val="004D71BB"/>
    <w:rsid w:val="004E2F07"/>
    <w:rsid w:val="004E582D"/>
    <w:rsid w:val="004F47F9"/>
    <w:rsid w:val="004F4EEE"/>
    <w:rsid w:val="004F50E2"/>
    <w:rsid w:val="004F7F15"/>
    <w:rsid w:val="00502EDE"/>
    <w:rsid w:val="0050611E"/>
    <w:rsid w:val="0051551C"/>
    <w:rsid w:val="00523374"/>
    <w:rsid w:val="00530171"/>
    <w:rsid w:val="00530C49"/>
    <w:rsid w:val="00530E2C"/>
    <w:rsid w:val="00533EC9"/>
    <w:rsid w:val="00535F5F"/>
    <w:rsid w:val="00536CB3"/>
    <w:rsid w:val="00540A3F"/>
    <w:rsid w:val="005450F0"/>
    <w:rsid w:val="005459F7"/>
    <w:rsid w:val="00547154"/>
    <w:rsid w:val="00552070"/>
    <w:rsid w:val="0055671C"/>
    <w:rsid w:val="00556D96"/>
    <w:rsid w:val="005619F7"/>
    <w:rsid w:val="00561F74"/>
    <w:rsid w:val="00563981"/>
    <w:rsid w:val="00572D6A"/>
    <w:rsid w:val="00573E4C"/>
    <w:rsid w:val="005759ED"/>
    <w:rsid w:val="00577FFE"/>
    <w:rsid w:val="005845B1"/>
    <w:rsid w:val="005905A3"/>
    <w:rsid w:val="0059097E"/>
    <w:rsid w:val="005A0EE2"/>
    <w:rsid w:val="005B4DFD"/>
    <w:rsid w:val="005B518B"/>
    <w:rsid w:val="005B5206"/>
    <w:rsid w:val="005B5209"/>
    <w:rsid w:val="005C0E41"/>
    <w:rsid w:val="005C1D6B"/>
    <w:rsid w:val="005C3A4C"/>
    <w:rsid w:val="005C562F"/>
    <w:rsid w:val="005C5FB6"/>
    <w:rsid w:val="005D3783"/>
    <w:rsid w:val="005D51B2"/>
    <w:rsid w:val="005D65BF"/>
    <w:rsid w:val="005D7EDD"/>
    <w:rsid w:val="005E4279"/>
    <w:rsid w:val="005E53C9"/>
    <w:rsid w:val="005E7FD0"/>
    <w:rsid w:val="005F4A73"/>
    <w:rsid w:val="006113B3"/>
    <w:rsid w:val="0061187C"/>
    <w:rsid w:val="006213A6"/>
    <w:rsid w:val="00621BDE"/>
    <w:rsid w:val="00621CE0"/>
    <w:rsid w:val="00624E47"/>
    <w:rsid w:val="0063097C"/>
    <w:rsid w:val="006329AC"/>
    <w:rsid w:val="00632FF8"/>
    <w:rsid w:val="00633C6B"/>
    <w:rsid w:val="00640F3B"/>
    <w:rsid w:val="00641ED0"/>
    <w:rsid w:val="00645F0F"/>
    <w:rsid w:val="00647F2A"/>
    <w:rsid w:val="006611F4"/>
    <w:rsid w:val="00664061"/>
    <w:rsid w:val="00665397"/>
    <w:rsid w:val="00666616"/>
    <w:rsid w:val="00667ED8"/>
    <w:rsid w:val="00670A85"/>
    <w:rsid w:val="006710DD"/>
    <w:rsid w:val="006765B8"/>
    <w:rsid w:val="00680CD7"/>
    <w:rsid w:val="00681EB5"/>
    <w:rsid w:val="00682CA7"/>
    <w:rsid w:val="00685E0B"/>
    <w:rsid w:val="00686C48"/>
    <w:rsid w:val="00686E27"/>
    <w:rsid w:val="0068794D"/>
    <w:rsid w:val="0069424F"/>
    <w:rsid w:val="0069516A"/>
    <w:rsid w:val="006A0DA0"/>
    <w:rsid w:val="006A2C62"/>
    <w:rsid w:val="006B3D90"/>
    <w:rsid w:val="006B760C"/>
    <w:rsid w:val="006B78E9"/>
    <w:rsid w:val="006C14FA"/>
    <w:rsid w:val="006C3E4E"/>
    <w:rsid w:val="006C521F"/>
    <w:rsid w:val="006E05B3"/>
    <w:rsid w:val="006E0BF3"/>
    <w:rsid w:val="006E49BF"/>
    <w:rsid w:val="006F2BCE"/>
    <w:rsid w:val="006F4AE7"/>
    <w:rsid w:val="00701516"/>
    <w:rsid w:val="00703703"/>
    <w:rsid w:val="00705836"/>
    <w:rsid w:val="0070627A"/>
    <w:rsid w:val="00706476"/>
    <w:rsid w:val="007074CD"/>
    <w:rsid w:val="00707705"/>
    <w:rsid w:val="00707A3C"/>
    <w:rsid w:val="0071058B"/>
    <w:rsid w:val="0071202D"/>
    <w:rsid w:val="00717A06"/>
    <w:rsid w:val="00717C79"/>
    <w:rsid w:val="007232D9"/>
    <w:rsid w:val="007243E0"/>
    <w:rsid w:val="0073007D"/>
    <w:rsid w:val="00735183"/>
    <w:rsid w:val="00737D49"/>
    <w:rsid w:val="0074144B"/>
    <w:rsid w:val="00743A64"/>
    <w:rsid w:val="00745381"/>
    <w:rsid w:val="0074538D"/>
    <w:rsid w:val="007454B5"/>
    <w:rsid w:val="00750EAF"/>
    <w:rsid w:val="00753508"/>
    <w:rsid w:val="00753E0C"/>
    <w:rsid w:val="0075793F"/>
    <w:rsid w:val="0076160A"/>
    <w:rsid w:val="0076326E"/>
    <w:rsid w:val="00763315"/>
    <w:rsid w:val="00764241"/>
    <w:rsid w:val="00766D99"/>
    <w:rsid w:val="007676E0"/>
    <w:rsid w:val="007706B1"/>
    <w:rsid w:val="0078419F"/>
    <w:rsid w:val="007842F9"/>
    <w:rsid w:val="00791545"/>
    <w:rsid w:val="0079177C"/>
    <w:rsid w:val="007927ED"/>
    <w:rsid w:val="00792ED1"/>
    <w:rsid w:val="007940FF"/>
    <w:rsid w:val="0079476B"/>
    <w:rsid w:val="007A1B95"/>
    <w:rsid w:val="007A21FB"/>
    <w:rsid w:val="007B142C"/>
    <w:rsid w:val="007B5AAE"/>
    <w:rsid w:val="007B6E42"/>
    <w:rsid w:val="007C315F"/>
    <w:rsid w:val="007C3F1F"/>
    <w:rsid w:val="007C50C5"/>
    <w:rsid w:val="007C5303"/>
    <w:rsid w:val="007C742F"/>
    <w:rsid w:val="007D4CF7"/>
    <w:rsid w:val="007E641C"/>
    <w:rsid w:val="007F09D8"/>
    <w:rsid w:val="007F0B9A"/>
    <w:rsid w:val="007F105E"/>
    <w:rsid w:val="007F10DF"/>
    <w:rsid w:val="007F15BB"/>
    <w:rsid w:val="007F1833"/>
    <w:rsid w:val="007F4652"/>
    <w:rsid w:val="007F6CB0"/>
    <w:rsid w:val="00802420"/>
    <w:rsid w:val="00804C40"/>
    <w:rsid w:val="00810E4C"/>
    <w:rsid w:val="00811E36"/>
    <w:rsid w:val="00812179"/>
    <w:rsid w:val="008211A0"/>
    <w:rsid w:val="008218F8"/>
    <w:rsid w:val="00822188"/>
    <w:rsid w:val="0082525B"/>
    <w:rsid w:val="00830A1F"/>
    <w:rsid w:val="00830DCE"/>
    <w:rsid w:val="00835C76"/>
    <w:rsid w:val="008401C0"/>
    <w:rsid w:val="00847226"/>
    <w:rsid w:val="008525F4"/>
    <w:rsid w:val="00852F59"/>
    <w:rsid w:val="00855805"/>
    <w:rsid w:val="00857018"/>
    <w:rsid w:val="0085775B"/>
    <w:rsid w:val="0086437B"/>
    <w:rsid w:val="00867E18"/>
    <w:rsid w:val="00872E0A"/>
    <w:rsid w:val="008731A4"/>
    <w:rsid w:val="00873A72"/>
    <w:rsid w:val="00877BB4"/>
    <w:rsid w:val="008811BB"/>
    <w:rsid w:val="00885DD4"/>
    <w:rsid w:val="00885E54"/>
    <w:rsid w:val="00886BDD"/>
    <w:rsid w:val="00887530"/>
    <w:rsid w:val="00887DF1"/>
    <w:rsid w:val="00890AA0"/>
    <w:rsid w:val="00894DAD"/>
    <w:rsid w:val="0089585B"/>
    <w:rsid w:val="00897C0A"/>
    <w:rsid w:val="008A00A6"/>
    <w:rsid w:val="008A0F19"/>
    <w:rsid w:val="008A2C8A"/>
    <w:rsid w:val="008A33E8"/>
    <w:rsid w:val="008A6717"/>
    <w:rsid w:val="008A6EFF"/>
    <w:rsid w:val="008B7BB9"/>
    <w:rsid w:val="008C2A52"/>
    <w:rsid w:val="008C3F13"/>
    <w:rsid w:val="008C46DA"/>
    <w:rsid w:val="008D1444"/>
    <w:rsid w:val="008D3187"/>
    <w:rsid w:val="008D429F"/>
    <w:rsid w:val="008D52ED"/>
    <w:rsid w:val="008D6674"/>
    <w:rsid w:val="008E1798"/>
    <w:rsid w:val="008E2A92"/>
    <w:rsid w:val="008F0ACB"/>
    <w:rsid w:val="008F4B13"/>
    <w:rsid w:val="008F6FBD"/>
    <w:rsid w:val="00901E1E"/>
    <w:rsid w:val="00901E8F"/>
    <w:rsid w:val="00913144"/>
    <w:rsid w:val="009221D1"/>
    <w:rsid w:val="00922A6F"/>
    <w:rsid w:val="009237B1"/>
    <w:rsid w:val="00927E3D"/>
    <w:rsid w:val="00934882"/>
    <w:rsid w:val="009404E9"/>
    <w:rsid w:val="00947AF6"/>
    <w:rsid w:val="009500D9"/>
    <w:rsid w:val="009501DA"/>
    <w:rsid w:val="00951952"/>
    <w:rsid w:val="00952A0F"/>
    <w:rsid w:val="00963C5A"/>
    <w:rsid w:val="009653FF"/>
    <w:rsid w:val="00966BE3"/>
    <w:rsid w:val="0097218E"/>
    <w:rsid w:val="009729C8"/>
    <w:rsid w:val="00980124"/>
    <w:rsid w:val="00983661"/>
    <w:rsid w:val="00986E13"/>
    <w:rsid w:val="00990B1F"/>
    <w:rsid w:val="009912ED"/>
    <w:rsid w:val="009926AF"/>
    <w:rsid w:val="009927DD"/>
    <w:rsid w:val="00997A56"/>
    <w:rsid w:val="009A17D7"/>
    <w:rsid w:val="009A653C"/>
    <w:rsid w:val="009B217E"/>
    <w:rsid w:val="009B6077"/>
    <w:rsid w:val="009B7594"/>
    <w:rsid w:val="009C2507"/>
    <w:rsid w:val="009C525E"/>
    <w:rsid w:val="009C7583"/>
    <w:rsid w:val="009D18A2"/>
    <w:rsid w:val="009D1A96"/>
    <w:rsid w:val="009D5330"/>
    <w:rsid w:val="009D6977"/>
    <w:rsid w:val="009E103F"/>
    <w:rsid w:val="009E3A92"/>
    <w:rsid w:val="009F25BA"/>
    <w:rsid w:val="009F2F89"/>
    <w:rsid w:val="009F764A"/>
    <w:rsid w:val="00A00A1E"/>
    <w:rsid w:val="00A00CC7"/>
    <w:rsid w:val="00A01150"/>
    <w:rsid w:val="00A0128F"/>
    <w:rsid w:val="00A01575"/>
    <w:rsid w:val="00A059EA"/>
    <w:rsid w:val="00A10F6F"/>
    <w:rsid w:val="00A12FC4"/>
    <w:rsid w:val="00A251D0"/>
    <w:rsid w:val="00A3424D"/>
    <w:rsid w:val="00A342FA"/>
    <w:rsid w:val="00A36DED"/>
    <w:rsid w:val="00A41040"/>
    <w:rsid w:val="00A47F56"/>
    <w:rsid w:val="00A54781"/>
    <w:rsid w:val="00A5760A"/>
    <w:rsid w:val="00A634C4"/>
    <w:rsid w:val="00A64E06"/>
    <w:rsid w:val="00A653F6"/>
    <w:rsid w:val="00A657F4"/>
    <w:rsid w:val="00A66CDD"/>
    <w:rsid w:val="00A67C17"/>
    <w:rsid w:val="00A71528"/>
    <w:rsid w:val="00A73396"/>
    <w:rsid w:val="00A73D9F"/>
    <w:rsid w:val="00A80711"/>
    <w:rsid w:val="00A875DB"/>
    <w:rsid w:val="00A9185F"/>
    <w:rsid w:val="00A937B5"/>
    <w:rsid w:val="00AA090E"/>
    <w:rsid w:val="00AA4CCA"/>
    <w:rsid w:val="00AA63E6"/>
    <w:rsid w:val="00AA6CAC"/>
    <w:rsid w:val="00AB0B16"/>
    <w:rsid w:val="00AB1D88"/>
    <w:rsid w:val="00AB35FD"/>
    <w:rsid w:val="00AC4D4E"/>
    <w:rsid w:val="00AD0882"/>
    <w:rsid w:val="00AD1F7A"/>
    <w:rsid w:val="00AD2F89"/>
    <w:rsid w:val="00AD4222"/>
    <w:rsid w:val="00AD4EFB"/>
    <w:rsid w:val="00AD5FB0"/>
    <w:rsid w:val="00AD6526"/>
    <w:rsid w:val="00AD7CD0"/>
    <w:rsid w:val="00AF0699"/>
    <w:rsid w:val="00AF2A08"/>
    <w:rsid w:val="00AF61E8"/>
    <w:rsid w:val="00AF6F16"/>
    <w:rsid w:val="00AF7420"/>
    <w:rsid w:val="00AF758C"/>
    <w:rsid w:val="00AF7734"/>
    <w:rsid w:val="00B006F7"/>
    <w:rsid w:val="00B01EFB"/>
    <w:rsid w:val="00B13853"/>
    <w:rsid w:val="00B17B05"/>
    <w:rsid w:val="00B20310"/>
    <w:rsid w:val="00B2144C"/>
    <w:rsid w:val="00B21A8D"/>
    <w:rsid w:val="00B24D5B"/>
    <w:rsid w:val="00B25102"/>
    <w:rsid w:val="00B2711F"/>
    <w:rsid w:val="00B27F46"/>
    <w:rsid w:val="00B301A8"/>
    <w:rsid w:val="00B305EC"/>
    <w:rsid w:val="00B31202"/>
    <w:rsid w:val="00B31903"/>
    <w:rsid w:val="00B3447C"/>
    <w:rsid w:val="00B34FDA"/>
    <w:rsid w:val="00B431AF"/>
    <w:rsid w:val="00B442B3"/>
    <w:rsid w:val="00B44FCF"/>
    <w:rsid w:val="00B45F3C"/>
    <w:rsid w:val="00B466A8"/>
    <w:rsid w:val="00B46844"/>
    <w:rsid w:val="00B544E5"/>
    <w:rsid w:val="00B54F36"/>
    <w:rsid w:val="00B570B0"/>
    <w:rsid w:val="00B63A52"/>
    <w:rsid w:val="00B66C0A"/>
    <w:rsid w:val="00B67625"/>
    <w:rsid w:val="00B75F4A"/>
    <w:rsid w:val="00B8086F"/>
    <w:rsid w:val="00B808C0"/>
    <w:rsid w:val="00B81763"/>
    <w:rsid w:val="00B82F86"/>
    <w:rsid w:val="00B8770E"/>
    <w:rsid w:val="00B87863"/>
    <w:rsid w:val="00B92B40"/>
    <w:rsid w:val="00B930DD"/>
    <w:rsid w:val="00B96A93"/>
    <w:rsid w:val="00BA21A7"/>
    <w:rsid w:val="00BA2697"/>
    <w:rsid w:val="00BA3BE5"/>
    <w:rsid w:val="00BA3C94"/>
    <w:rsid w:val="00BB146D"/>
    <w:rsid w:val="00BB1B06"/>
    <w:rsid w:val="00BB1F2B"/>
    <w:rsid w:val="00BB278D"/>
    <w:rsid w:val="00BB2C75"/>
    <w:rsid w:val="00BB4C90"/>
    <w:rsid w:val="00BC070D"/>
    <w:rsid w:val="00BC2C5D"/>
    <w:rsid w:val="00BC7B76"/>
    <w:rsid w:val="00BD2617"/>
    <w:rsid w:val="00BD4761"/>
    <w:rsid w:val="00BD5867"/>
    <w:rsid w:val="00BD5923"/>
    <w:rsid w:val="00BE4A95"/>
    <w:rsid w:val="00BF012B"/>
    <w:rsid w:val="00BF059E"/>
    <w:rsid w:val="00BF1934"/>
    <w:rsid w:val="00BF3F3A"/>
    <w:rsid w:val="00BF70C2"/>
    <w:rsid w:val="00C01633"/>
    <w:rsid w:val="00C01F95"/>
    <w:rsid w:val="00C034B9"/>
    <w:rsid w:val="00C06D02"/>
    <w:rsid w:val="00C11BAE"/>
    <w:rsid w:val="00C12817"/>
    <w:rsid w:val="00C13796"/>
    <w:rsid w:val="00C1726A"/>
    <w:rsid w:val="00C17EE4"/>
    <w:rsid w:val="00C17F10"/>
    <w:rsid w:val="00C2044C"/>
    <w:rsid w:val="00C21D2E"/>
    <w:rsid w:val="00C257AA"/>
    <w:rsid w:val="00C25A9C"/>
    <w:rsid w:val="00C3086A"/>
    <w:rsid w:val="00C326AF"/>
    <w:rsid w:val="00C36701"/>
    <w:rsid w:val="00C37148"/>
    <w:rsid w:val="00C40F83"/>
    <w:rsid w:val="00C42A99"/>
    <w:rsid w:val="00C42B40"/>
    <w:rsid w:val="00C45278"/>
    <w:rsid w:val="00C45D31"/>
    <w:rsid w:val="00C464E2"/>
    <w:rsid w:val="00C473EF"/>
    <w:rsid w:val="00C52D7E"/>
    <w:rsid w:val="00C55ED6"/>
    <w:rsid w:val="00C56C47"/>
    <w:rsid w:val="00C62670"/>
    <w:rsid w:val="00C63B86"/>
    <w:rsid w:val="00C64940"/>
    <w:rsid w:val="00C64ED7"/>
    <w:rsid w:val="00C66A21"/>
    <w:rsid w:val="00C70D18"/>
    <w:rsid w:val="00C72790"/>
    <w:rsid w:val="00C73D2F"/>
    <w:rsid w:val="00C763A4"/>
    <w:rsid w:val="00C7714A"/>
    <w:rsid w:val="00C802A3"/>
    <w:rsid w:val="00C85363"/>
    <w:rsid w:val="00C8560E"/>
    <w:rsid w:val="00CA1543"/>
    <w:rsid w:val="00CA211F"/>
    <w:rsid w:val="00CA2DDB"/>
    <w:rsid w:val="00CA4F13"/>
    <w:rsid w:val="00CB08F6"/>
    <w:rsid w:val="00CB1BC3"/>
    <w:rsid w:val="00CB25AE"/>
    <w:rsid w:val="00CB3A42"/>
    <w:rsid w:val="00CB79D3"/>
    <w:rsid w:val="00CC28A4"/>
    <w:rsid w:val="00CD0BB8"/>
    <w:rsid w:val="00CD4FE9"/>
    <w:rsid w:val="00CE0FFF"/>
    <w:rsid w:val="00CE5C2C"/>
    <w:rsid w:val="00CE6B6C"/>
    <w:rsid w:val="00CF0339"/>
    <w:rsid w:val="00CF470A"/>
    <w:rsid w:val="00CF4AC3"/>
    <w:rsid w:val="00D044BA"/>
    <w:rsid w:val="00D05918"/>
    <w:rsid w:val="00D0753C"/>
    <w:rsid w:val="00D108C9"/>
    <w:rsid w:val="00D147B7"/>
    <w:rsid w:val="00D1672C"/>
    <w:rsid w:val="00D17133"/>
    <w:rsid w:val="00D204EA"/>
    <w:rsid w:val="00D275EC"/>
    <w:rsid w:val="00D279A8"/>
    <w:rsid w:val="00D31A28"/>
    <w:rsid w:val="00D34A00"/>
    <w:rsid w:val="00D44E8E"/>
    <w:rsid w:val="00D464E0"/>
    <w:rsid w:val="00D477D5"/>
    <w:rsid w:val="00D500C1"/>
    <w:rsid w:val="00D501FC"/>
    <w:rsid w:val="00D56FD0"/>
    <w:rsid w:val="00D63F89"/>
    <w:rsid w:val="00D64AEE"/>
    <w:rsid w:val="00D7022D"/>
    <w:rsid w:val="00D71FF9"/>
    <w:rsid w:val="00D738DC"/>
    <w:rsid w:val="00D73F02"/>
    <w:rsid w:val="00D74419"/>
    <w:rsid w:val="00D81BC0"/>
    <w:rsid w:val="00D8408D"/>
    <w:rsid w:val="00D86BF8"/>
    <w:rsid w:val="00D9159C"/>
    <w:rsid w:val="00D9163B"/>
    <w:rsid w:val="00D9219A"/>
    <w:rsid w:val="00D9414B"/>
    <w:rsid w:val="00D94176"/>
    <w:rsid w:val="00D94BCF"/>
    <w:rsid w:val="00D955BF"/>
    <w:rsid w:val="00D95DD8"/>
    <w:rsid w:val="00D97934"/>
    <w:rsid w:val="00DA2A25"/>
    <w:rsid w:val="00DA6C30"/>
    <w:rsid w:val="00DB0AAA"/>
    <w:rsid w:val="00DB1F1A"/>
    <w:rsid w:val="00DB29F7"/>
    <w:rsid w:val="00DB3965"/>
    <w:rsid w:val="00DB5D71"/>
    <w:rsid w:val="00DB60E1"/>
    <w:rsid w:val="00DC4E8A"/>
    <w:rsid w:val="00DD0CF1"/>
    <w:rsid w:val="00DF1DEE"/>
    <w:rsid w:val="00DF6E65"/>
    <w:rsid w:val="00E009BA"/>
    <w:rsid w:val="00E022BF"/>
    <w:rsid w:val="00E072B7"/>
    <w:rsid w:val="00E12FA5"/>
    <w:rsid w:val="00E15D41"/>
    <w:rsid w:val="00E24E3A"/>
    <w:rsid w:val="00E31663"/>
    <w:rsid w:val="00E33367"/>
    <w:rsid w:val="00E421DB"/>
    <w:rsid w:val="00E43319"/>
    <w:rsid w:val="00E457EA"/>
    <w:rsid w:val="00E4658F"/>
    <w:rsid w:val="00E513E2"/>
    <w:rsid w:val="00E53B15"/>
    <w:rsid w:val="00E55ED3"/>
    <w:rsid w:val="00E56590"/>
    <w:rsid w:val="00E56BAD"/>
    <w:rsid w:val="00E64EF6"/>
    <w:rsid w:val="00E70B94"/>
    <w:rsid w:val="00E70F8F"/>
    <w:rsid w:val="00E72D41"/>
    <w:rsid w:val="00E768C1"/>
    <w:rsid w:val="00E82758"/>
    <w:rsid w:val="00E82B62"/>
    <w:rsid w:val="00E860DF"/>
    <w:rsid w:val="00E93304"/>
    <w:rsid w:val="00E9382D"/>
    <w:rsid w:val="00E95536"/>
    <w:rsid w:val="00E95EB2"/>
    <w:rsid w:val="00EA082D"/>
    <w:rsid w:val="00EA1EA0"/>
    <w:rsid w:val="00EA3C40"/>
    <w:rsid w:val="00EA46C0"/>
    <w:rsid w:val="00EB256C"/>
    <w:rsid w:val="00EB392D"/>
    <w:rsid w:val="00EB3C6F"/>
    <w:rsid w:val="00EB6079"/>
    <w:rsid w:val="00EB686D"/>
    <w:rsid w:val="00EC1B09"/>
    <w:rsid w:val="00EE055A"/>
    <w:rsid w:val="00EE2632"/>
    <w:rsid w:val="00EE4433"/>
    <w:rsid w:val="00EE4B6B"/>
    <w:rsid w:val="00EF0D83"/>
    <w:rsid w:val="00EF57B9"/>
    <w:rsid w:val="00F00E55"/>
    <w:rsid w:val="00F05BB5"/>
    <w:rsid w:val="00F06CC7"/>
    <w:rsid w:val="00F1037C"/>
    <w:rsid w:val="00F13466"/>
    <w:rsid w:val="00F26FAB"/>
    <w:rsid w:val="00F27918"/>
    <w:rsid w:val="00F3429B"/>
    <w:rsid w:val="00F3738C"/>
    <w:rsid w:val="00F40CDD"/>
    <w:rsid w:val="00F40EBE"/>
    <w:rsid w:val="00F42882"/>
    <w:rsid w:val="00F46797"/>
    <w:rsid w:val="00F4724B"/>
    <w:rsid w:val="00F52C51"/>
    <w:rsid w:val="00F54744"/>
    <w:rsid w:val="00F55087"/>
    <w:rsid w:val="00F56C92"/>
    <w:rsid w:val="00F56DB9"/>
    <w:rsid w:val="00F5749E"/>
    <w:rsid w:val="00F616CC"/>
    <w:rsid w:val="00F64A12"/>
    <w:rsid w:val="00F652DD"/>
    <w:rsid w:val="00F65720"/>
    <w:rsid w:val="00F70706"/>
    <w:rsid w:val="00F74435"/>
    <w:rsid w:val="00F74BDB"/>
    <w:rsid w:val="00F770D0"/>
    <w:rsid w:val="00F812D2"/>
    <w:rsid w:val="00F82CE8"/>
    <w:rsid w:val="00F8366F"/>
    <w:rsid w:val="00F8448B"/>
    <w:rsid w:val="00F85CBC"/>
    <w:rsid w:val="00F95095"/>
    <w:rsid w:val="00F958B6"/>
    <w:rsid w:val="00F96D37"/>
    <w:rsid w:val="00FA14FB"/>
    <w:rsid w:val="00FA187E"/>
    <w:rsid w:val="00FA2058"/>
    <w:rsid w:val="00FA22DE"/>
    <w:rsid w:val="00FA2EA3"/>
    <w:rsid w:val="00FA405A"/>
    <w:rsid w:val="00FA4D3D"/>
    <w:rsid w:val="00FB0308"/>
    <w:rsid w:val="00FB07D6"/>
    <w:rsid w:val="00FB2724"/>
    <w:rsid w:val="00FB4B8E"/>
    <w:rsid w:val="00FB60EB"/>
    <w:rsid w:val="00FB7690"/>
    <w:rsid w:val="00FC3E5E"/>
    <w:rsid w:val="00FC58DD"/>
    <w:rsid w:val="00FC6BF7"/>
    <w:rsid w:val="00FC73D7"/>
    <w:rsid w:val="00FD0527"/>
    <w:rsid w:val="00FD0605"/>
    <w:rsid w:val="00FD24AF"/>
    <w:rsid w:val="00FD51BB"/>
    <w:rsid w:val="00FE138E"/>
    <w:rsid w:val="00FE192D"/>
    <w:rsid w:val="00FE1F98"/>
    <w:rsid w:val="00FE29B6"/>
    <w:rsid w:val="00FE3605"/>
    <w:rsid w:val="00FE6DF7"/>
    <w:rsid w:val="00FF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7F10"/>
    <w:rPr>
      <w:rFonts w:cs="Times New Roman"/>
    </w:rPr>
  </w:style>
  <w:style w:type="character" w:customStyle="1" w:styleId="s1">
    <w:name w:val="s1"/>
    <w:rsid w:val="00C17F10"/>
    <w:rPr>
      <w:rFonts w:cs="Times New Roman"/>
    </w:rPr>
  </w:style>
  <w:style w:type="character" w:customStyle="1" w:styleId="s2">
    <w:name w:val="s2"/>
    <w:rsid w:val="00C17F10"/>
    <w:rPr>
      <w:rFonts w:cs="Times New Roman"/>
    </w:rPr>
  </w:style>
  <w:style w:type="character" w:customStyle="1" w:styleId="s3">
    <w:name w:val="s3"/>
    <w:rsid w:val="00C17F10"/>
    <w:rPr>
      <w:rFonts w:cs="Times New Roman"/>
    </w:rPr>
  </w:style>
  <w:style w:type="character" w:customStyle="1" w:styleId="s4">
    <w:name w:val="s4"/>
    <w:rsid w:val="00C17F10"/>
    <w:rPr>
      <w:rFonts w:cs="Times New Roman"/>
    </w:rPr>
  </w:style>
  <w:style w:type="character" w:customStyle="1" w:styleId="s5">
    <w:name w:val="s5"/>
    <w:rsid w:val="00C17F10"/>
    <w:rPr>
      <w:rFonts w:cs="Times New Roman"/>
    </w:rPr>
  </w:style>
  <w:style w:type="character" w:customStyle="1" w:styleId="s7">
    <w:name w:val="s7"/>
    <w:rsid w:val="00C17F10"/>
    <w:rPr>
      <w:rFonts w:cs="Times New Roman"/>
    </w:rPr>
  </w:style>
  <w:style w:type="character" w:customStyle="1" w:styleId="s11">
    <w:name w:val="s11"/>
    <w:rsid w:val="00C17F10"/>
    <w:rPr>
      <w:rFonts w:cs="Times New Roman"/>
    </w:rPr>
  </w:style>
  <w:style w:type="character" w:customStyle="1" w:styleId="s12">
    <w:name w:val="s12"/>
    <w:rsid w:val="00C17F10"/>
    <w:rPr>
      <w:rFonts w:cs="Times New Roman"/>
    </w:rPr>
  </w:style>
  <w:style w:type="character" w:customStyle="1" w:styleId="s9">
    <w:name w:val="s9"/>
    <w:rsid w:val="00C17F10"/>
    <w:rPr>
      <w:rFonts w:cs="Times New Roman"/>
    </w:rPr>
  </w:style>
  <w:style w:type="character" w:customStyle="1" w:styleId="s17">
    <w:name w:val="s17"/>
    <w:rsid w:val="00C17F10"/>
    <w:rPr>
      <w:rFonts w:cs="Times New Roman"/>
    </w:rPr>
  </w:style>
  <w:style w:type="paragraph" w:customStyle="1" w:styleId="NoSpacing">
    <w:name w:val="No Spacing"/>
    <w:rsid w:val="00C17F10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F10"/>
    <w:pPr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C17F10"/>
    <w:rPr>
      <w:rFonts w:cs="Times New Roman"/>
    </w:rPr>
  </w:style>
  <w:style w:type="character" w:customStyle="1" w:styleId="s1">
    <w:name w:val="s1"/>
    <w:rsid w:val="00C17F10"/>
    <w:rPr>
      <w:rFonts w:cs="Times New Roman"/>
    </w:rPr>
  </w:style>
  <w:style w:type="character" w:customStyle="1" w:styleId="s2">
    <w:name w:val="s2"/>
    <w:rsid w:val="00C17F10"/>
    <w:rPr>
      <w:rFonts w:cs="Times New Roman"/>
    </w:rPr>
  </w:style>
  <w:style w:type="character" w:customStyle="1" w:styleId="s3">
    <w:name w:val="s3"/>
    <w:rsid w:val="00C17F10"/>
    <w:rPr>
      <w:rFonts w:cs="Times New Roman"/>
    </w:rPr>
  </w:style>
  <w:style w:type="character" w:customStyle="1" w:styleId="s4">
    <w:name w:val="s4"/>
    <w:rsid w:val="00C17F10"/>
    <w:rPr>
      <w:rFonts w:cs="Times New Roman"/>
    </w:rPr>
  </w:style>
  <w:style w:type="character" w:customStyle="1" w:styleId="s5">
    <w:name w:val="s5"/>
    <w:rsid w:val="00C17F10"/>
    <w:rPr>
      <w:rFonts w:cs="Times New Roman"/>
    </w:rPr>
  </w:style>
  <w:style w:type="character" w:customStyle="1" w:styleId="s7">
    <w:name w:val="s7"/>
    <w:rsid w:val="00C17F10"/>
    <w:rPr>
      <w:rFonts w:cs="Times New Roman"/>
    </w:rPr>
  </w:style>
  <w:style w:type="character" w:customStyle="1" w:styleId="s11">
    <w:name w:val="s11"/>
    <w:rsid w:val="00C17F10"/>
    <w:rPr>
      <w:rFonts w:cs="Times New Roman"/>
    </w:rPr>
  </w:style>
  <w:style w:type="character" w:customStyle="1" w:styleId="s12">
    <w:name w:val="s12"/>
    <w:rsid w:val="00C17F10"/>
    <w:rPr>
      <w:rFonts w:cs="Times New Roman"/>
    </w:rPr>
  </w:style>
  <w:style w:type="character" w:customStyle="1" w:styleId="s9">
    <w:name w:val="s9"/>
    <w:rsid w:val="00C17F10"/>
    <w:rPr>
      <w:rFonts w:cs="Times New Roman"/>
    </w:rPr>
  </w:style>
  <w:style w:type="character" w:customStyle="1" w:styleId="s17">
    <w:name w:val="s17"/>
    <w:rsid w:val="00C17F10"/>
    <w:rPr>
      <w:rFonts w:cs="Times New Roman"/>
    </w:rPr>
  </w:style>
  <w:style w:type="paragraph" w:customStyle="1" w:styleId="NoSpacing">
    <w:name w:val="No Spacing"/>
    <w:rsid w:val="00C17F1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832</Words>
  <Characters>4748</Characters>
  <Application>Microsoft Office Word</Application>
  <DocSecurity>0</DocSecurity>
  <Lines>39</Lines>
  <Paragraphs>11</Paragraphs>
  <ScaleCrop>false</ScaleCrop>
  <Company>SPecialiST RePack</Company>
  <LinksUpToDate>false</LinksUpToDate>
  <CharactersWithSpaces>5569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2018-01-22T06:32:00Z</dcterms:created>
  <dcterms:modified xsi:type="dcterms:W3CDTF">2018-01-22T06:32:00Z</dcterms:modified>
</cp:coreProperties>
</file>